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709" w:tblpY="-58"/>
        <w:tblW w:w="935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7D1EBA" w:rsidRPr="007D1EBA" w:rsidTr="000C1D47">
        <w:trPr>
          <w:trHeight w:val="1560"/>
        </w:trPr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ind w:left="-1276" w:firstLine="1276"/>
              <w:rPr>
                <w:sz w:val="24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>Приложение</w:t>
            </w: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УТВЕРЖДЕН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zCs w:val="28"/>
              </w:rPr>
              <w:t>приказ</w:t>
            </w:r>
            <w:r w:rsidR="00BC46B0">
              <w:rPr>
                <w:szCs w:val="28"/>
              </w:rPr>
              <w:t>ом</w:t>
            </w:r>
            <w:r>
              <w:rPr>
                <w:szCs w:val="28"/>
              </w:rPr>
              <w:t xml:space="preserve"> </w:t>
            </w:r>
            <w:r>
              <w:rPr>
                <w:snapToGrid w:val="0"/>
                <w:szCs w:val="28"/>
              </w:rPr>
              <w:t>Департамента экономики города Ростова-на-Дону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</w:p>
          <w:p w:rsidR="007D1EBA" w:rsidRPr="007D1EBA" w:rsidRDefault="007D1EBA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 xml:space="preserve">от </w:t>
            </w:r>
            <w:r w:rsidRPr="007D1EBA">
              <w:rPr>
                <w:sz w:val="24"/>
                <w:szCs w:val="28"/>
              </w:rPr>
              <w:t>___</w:t>
            </w:r>
            <w:r w:rsidR="000C1D47">
              <w:rPr>
                <w:sz w:val="24"/>
                <w:szCs w:val="28"/>
              </w:rPr>
              <w:t>___</w:t>
            </w:r>
            <w:r w:rsidRPr="007D1EBA">
              <w:rPr>
                <w:sz w:val="24"/>
                <w:szCs w:val="28"/>
              </w:rPr>
              <w:t>_______</w:t>
            </w:r>
            <w:r w:rsidRPr="007D1EBA">
              <w:rPr>
                <w:szCs w:val="28"/>
              </w:rPr>
              <w:t xml:space="preserve"> № </w:t>
            </w:r>
            <w:r w:rsidRPr="007D1EBA">
              <w:rPr>
                <w:sz w:val="24"/>
                <w:szCs w:val="28"/>
              </w:rPr>
              <w:t>_______</w:t>
            </w:r>
          </w:p>
        </w:tc>
      </w:tr>
    </w:tbl>
    <w:p w:rsidR="007D1EBA" w:rsidRPr="006B38B2" w:rsidRDefault="007D1EBA" w:rsidP="007D1EBA">
      <w:pPr>
        <w:tabs>
          <w:tab w:val="left" w:pos="426"/>
          <w:tab w:val="left" w:pos="11340"/>
        </w:tabs>
        <w:jc w:val="center"/>
        <w:rPr>
          <w:szCs w:val="28"/>
          <w:highlight w:val="yellow"/>
        </w:rPr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0C1D47" w:rsidRDefault="000C1D47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6E2765" w:rsidRPr="00912273" w:rsidRDefault="006E2765" w:rsidP="006E2765">
      <w:pPr>
        <w:spacing w:line="300" w:lineRule="exact"/>
        <w:jc w:val="center"/>
      </w:pPr>
      <w:r w:rsidRPr="00912273">
        <w:t>СОСТАВ</w:t>
      </w:r>
    </w:p>
    <w:p w:rsidR="006E2765" w:rsidRPr="00DC023F" w:rsidRDefault="006E2765" w:rsidP="006E2765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конкурсной комиссии по проведению конкурса </w:t>
      </w:r>
    </w:p>
    <w:p w:rsidR="006E2765" w:rsidRPr="00DC023F" w:rsidRDefault="006E2765" w:rsidP="006E2765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на замещение вакантной должности муниципальной службы </w:t>
      </w:r>
    </w:p>
    <w:p w:rsidR="006E2765" w:rsidRDefault="006E2765" w:rsidP="006E2765">
      <w:pPr>
        <w:spacing w:line="300" w:lineRule="exact"/>
        <w:jc w:val="center"/>
        <w:rPr>
          <w:snapToGrid w:val="0"/>
          <w:szCs w:val="28"/>
        </w:rPr>
      </w:pPr>
      <w:r>
        <w:rPr>
          <w:snapToGrid w:val="0"/>
          <w:szCs w:val="28"/>
        </w:rPr>
        <w:t xml:space="preserve">ведущего специалиста отдела </w:t>
      </w:r>
      <w:r>
        <w:rPr>
          <w:bCs/>
          <w:snapToGrid w:val="0"/>
          <w:szCs w:val="28"/>
        </w:rPr>
        <w:t>налогового планирования и трудовых отношений</w:t>
      </w:r>
      <w:r>
        <w:rPr>
          <w:snapToGrid w:val="0"/>
          <w:szCs w:val="28"/>
        </w:rPr>
        <w:br/>
        <w:t>Департамента экономики города Ростова-на-Дону</w:t>
      </w:r>
    </w:p>
    <w:p w:rsidR="006E2765" w:rsidRPr="00ED5941" w:rsidRDefault="006E2765" w:rsidP="006E2765">
      <w:pPr>
        <w:spacing w:line="300" w:lineRule="exact"/>
        <w:jc w:val="center"/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2977"/>
        <w:gridCol w:w="283"/>
        <w:gridCol w:w="6663"/>
      </w:tblGrid>
      <w:tr w:rsidR="006E2765" w:rsidRPr="00BC46B0" w:rsidTr="00973129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E2765" w:rsidRPr="00E419E4" w:rsidRDefault="006E2765" w:rsidP="00973129">
            <w:pPr>
              <w:rPr>
                <w:szCs w:val="28"/>
              </w:rPr>
            </w:pPr>
            <w:r w:rsidRPr="00E419E4">
              <w:rPr>
                <w:szCs w:val="28"/>
              </w:rPr>
              <w:t>Водолазкина Екатерина Леонидовна</w:t>
            </w:r>
          </w:p>
        </w:tc>
        <w:tc>
          <w:tcPr>
            <w:tcW w:w="283" w:type="dxa"/>
          </w:tcPr>
          <w:p w:rsidR="006E2765" w:rsidRPr="00BC46B0" w:rsidRDefault="006E2765" w:rsidP="00973129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6E2765" w:rsidRPr="00BC46B0" w:rsidRDefault="006E2765" w:rsidP="00973129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директор</w:t>
            </w:r>
            <w:r w:rsidRPr="00BC46B0">
              <w:rPr>
                <w:snapToGrid w:val="0"/>
                <w:szCs w:val="28"/>
              </w:rPr>
              <w:t xml:space="preserve"> Департамента экономики города </w:t>
            </w:r>
            <w:r>
              <w:rPr>
                <w:snapToGrid w:val="0"/>
                <w:szCs w:val="28"/>
              </w:rPr>
              <w:br/>
            </w:r>
            <w:r w:rsidRPr="00BC46B0">
              <w:rPr>
                <w:snapToGrid w:val="0"/>
                <w:szCs w:val="28"/>
              </w:rPr>
              <w:t>Ростова-на-Дону</w:t>
            </w:r>
            <w:r w:rsidRPr="00BC46B0">
              <w:rPr>
                <w:szCs w:val="28"/>
              </w:rPr>
              <w:t>, председатель комиссии</w:t>
            </w:r>
          </w:p>
        </w:tc>
      </w:tr>
      <w:tr w:rsidR="006E2765" w:rsidRPr="00BC46B0" w:rsidTr="00973129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E2765" w:rsidRPr="00E419E4" w:rsidRDefault="006E2765" w:rsidP="00973129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283" w:type="dxa"/>
          </w:tcPr>
          <w:p w:rsidR="006E2765" w:rsidRPr="00BC46B0" w:rsidRDefault="006E2765" w:rsidP="00973129">
            <w:pPr>
              <w:jc w:val="both"/>
              <w:rPr>
                <w:szCs w:val="28"/>
              </w:rPr>
            </w:pPr>
          </w:p>
        </w:tc>
        <w:tc>
          <w:tcPr>
            <w:tcW w:w="6663" w:type="dxa"/>
          </w:tcPr>
          <w:p w:rsidR="006E2765" w:rsidRPr="00BC46B0" w:rsidRDefault="006E2765" w:rsidP="00973129">
            <w:pPr>
              <w:jc w:val="both"/>
              <w:rPr>
                <w:szCs w:val="28"/>
              </w:rPr>
            </w:pPr>
          </w:p>
        </w:tc>
      </w:tr>
      <w:tr w:rsidR="006E2765" w:rsidRPr="00BC46B0" w:rsidTr="00973129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E2765" w:rsidRPr="00281B4D" w:rsidRDefault="006E2765" w:rsidP="00973129">
            <w:pPr>
              <w:rPr>
                <w:szCs w:val="28"/>
              </w:rPr>
            </w:pPr>
            <w:r w:rsidRPr="00281B4D">
              <w:rPr>
                <w:szCs w:val="28"/>
              </w:rPr>
              <w:t>Фадеева Маргарита Станиславовна</w:t>
            </w:r>
          </w:p>
        </w:tc>
        <w:tc>
          <w:tcPr>
            <w:tcW w:w="283" w:type="dxa"/>
          </w:tcPr>
          <w:p w:rsidR="006E2765" w:rsidRPr="00BC46B0" w:rsidRDefault="006E2765" w:rsidP="00973129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6E2765" w:rsidRPr="00281B4D" w:rsidRDefault="006E2765" w:rsidP="00973129">
            <w:pPr>
              <w:jc w:val="both"/>
              <w:rPr>
                <w:szCs w:val="28"/>
              </w:rPr>
            </w:pPr>
            <w:r w:rsidRPr="00281B4D">
              <w:rPr>
                <w:szCs w:val="28"/>
              </w:rPr>
              <w:t>начальник отдела</w:t>
            </w:r>
            <w:r w:rsidRPr="00281B4D">
              <w:rPr>
                <w:snapToGrid w:val="0"/>
                <w:szCs w:val="28"/>
              </w:rPr>
              <w:t xml:space="preserve"> </w:t>
            </w:r>
            <w:r w:rsidRPr="00281B4D">
              <w:rPr>
                <w:bCs/>
                <w:szCs w:val="28"/>
              </w:rPr>
              <w:t xml:space="preserve">промышленной политики </w:t>
            </w:r>
            <w:r>
              <w:rPr>
                <w:bCs/>
                <w:szCs w:val="28"/>
              </w:rPr>
              <w:br/>
            </w:r>
            <w:r w:rsidRPr="00281B4D">
              <w:rPr>
                <w:bCs/>
                <w:szCs w:val="28"/>
              </w:rPr>
              <w:t>и развития предпринимательства</w:t>
            </w:r>
            <w:r w:rsidRPr="00281B4D">
              <w:rPr>
                <w:snapToGrid w:val="0"/>
                <w:szCs w:val="28"/>
              </w:rPr>
              <w:t xml:space="preserve"> Департамента экономики города Ростова-на-Дону</w:t>
            </w:r>
            <w:r w:rsidRPr="00281B4D">
              <w:rPr>
                <w:szCs w:val="28"/>
              </w:rPr>
              <w:t>, заместитель председателя комиссии</w:t>
            </w:r>
          </w:p>
        </w:tc>
      </w:tr>
      <w:tr w:rsidR="006E2765" w:rsidRPr="00BC46B0" w:rsidTr="00973129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E2765" w:rsidRPr="00E419E4" w:rsidRDefault="006E2765" w:rsidP="00973129">
            <w:pPr>
              <w:jc w:val="both"/>
              <w:rPr>
                <w:szCs w:val="28"/>
              </w:rPr>
            </w:pPr>
          </w:p>
        </w:tc>
        <w:tc>
          <w:tcPr>
            <w:tcW w:w="283" w:type="dxa"/>
          </w:tcPr>
          <w:p w:rsidR="006E2765" w:rsidRPr="00BC46B0" w:rsidRDefault="006E2765" w:rsidP="00973129">
            <w:pPr>
              <w:jc w:val="both"/>
              <w:rPr>
                <w:szCs w:val="28"/>
              </w:rPr>
            </w:pPr>
          </w:p>
        </w:tc>
        <w:tc>
          <w:tcPr>
            <w:tcW w:w="6663" w:type="dxa"/>
          </w:tcPr>
          <w:p w:rsidR="006E2765" w:rsidRPr="00BC46B0" w:rsidRDefault="006E2765" w:rsidP="00973129">
            <w:pPr>
              <w:jc w:val="both"/>
              <w:rPr>
                <w:szCs w:val="28"/>
              </w:rPr>
            </w:pPr>
          </w:p>
        </w:tc>
      </w:tr>
      <w:tr w:rsidR="006E2765" w:rsidRPr="00BC46B0" w:rsidTr="00973129">
        <w:trPr>
          <w:trHeight w:val="42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E2765" w:rsidRPr="00E419E4" w:rsidRDefault="006E2765" w:rsidP="00973129">
            <w:pPr>
              <w:rPr>
                <w:szCs w:val="28"/>
              </w:rPr>
            </w:pPr>
            <w:r w:rsidRPr="00E419E4">
              <w:rPr>
                <w:szCs w:val="28"/>
              </w:rPr>
              <w:t xml:space="preserve">Никифорова Нина Валерьяновна  </w:t>
            </w:r>
          </w:p>
        </w:tc>
        <w:tc>
          <w:tcPr>
            <w:tcW w:w="283" w:type="dxa"/>
          </w:tcPr>
          <w:p w:rsidR="006E2765" w:rsidRPr="00BC46B0" w:rsidRDefault="006E2765" w:rsidP="00973129">
            <w:pPr>
              <w:ind w:left="-114"/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6E2765" w:rsidRPr="00BC46B0" w:rsidRDefault="006E2765" w:rsidP="00973129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главный специалист (по кадровой работе)</w:t>
            </w:r>
            <w:r>
              <w:rPr>
                <w:szCs w:val="28"/>
              </w:rPr>
              <w:t xml:space="preserve"> </w:t>
            </w:r>
            <w:r w:rsidRPr="00BC46B0">
              <w:rPr>
                <w:snapToGrid w:val="0"/>
                <w:szCs w:val="28"/>
              </w:rPr>
              <w:t>Департамента экономики города Ростова-на-Дону</w:t>
            </w:r>
            <w:r w:rsidRPr="00BC46B0">
              <w:rPr>
                <w:szCs w:val="28"/>
              </w:rPr>
              <w:t>, секретарь комиссии</w:t>
            </w:r>
          </w:p>
        </w:tc>
      </w:tr>
      <w:tr w:rsidR="006E2765" w:rsidRPr="00BC46B0" w:rsidTr="00973129">
        <w:trPr>
          <w:trHeight w:val="783"/>
        </w:trPr>
        <w:tc>
          <w:tcPr>
            <w:tcW w:w="9923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6E2765" w:rsidRPr="00BC46B0" w:rsidRDefault="006E2765" w:rsidP="00973129">
            <w:pPr>
              <w:jc w:val="center"/>
              <w:rPr>
                <w:sz w:val="16"/>
                <w:szCs w:val="16"/>
              </w:rPr>
            </w:pPr>
          </w:p>
          <w:p w:rsidR="006E2765" w:rsidRPr="00BC46B0" w:rsidRDefault="006E2765" w:rsidP="00973129">
            <w:pPr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Члены комиссии:</w:t>
            </w:r>
          </w:p>
          <w:p w:rsidR="006E2765" w:rsidRPr="00BC46B0" w:rsidRDefault="006E2765" w:rsidP="00973129">
            <w:pPr>
              <w:jc w:val="center"/>
              <w:rPr>
                <w:sz w:val="16"/>
                <w:szCs w:val="16"/>
              </w:rPr>
            </w:pPr>
          </w:p>
        </w:tc>
      </w:tr>
      <w:tr w:rsidR="006E2765" w:rsidRPr="00BC46B0" w:rsidTr="00973129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E2765" w:rsidRPr="008432A1" w:rsidRDefault="006E2765" w:rsidP="00973129">
            <w:pPr>
              <w:rPr>
                <w:szCs w:val="28"/>
                <w:lang w:eastAsia="en-US"/>
              </w:rPr>
            </w:pPr>
            <w:r w:rsidRPr="008432A1">
              <w:rPr>
                <w:szCs w:val="28"/>
              </w:rPr>
              <w:t>Стижко Виктория Фёдоровна</w:t>
            </w:r>
          </w:p>
        </w:tc>
        <w:tc>
          <w:tcPr>
            <w:tcW w:w="283" w:type="dxa"/>
          </w:tcPr>
          <w:p w:rsidR="006E2765" w:rsidRDefault="006E2765" w:rsidP="00973129">
            <w:pPr>
              <w:spacing w:line="256" w:lineRule="auto"/>
              <w:ind w:left="-108" w:right="-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–</w:t>
            </w:r>
          </w:p>
        </w:tc>
        <w:tc>
          <w:tcPr>
            <w:tcW w:w="6663" w:type="dxa"/>
          </w:tcPr>
          <w:p w:rsidR="006E2765" w:rsidRPr="008432A1" w:rsidRDefault="006E2765" w:rsidP="00973129">
            <w:pPr>
              <w:spacing w:line="256" w:lineRule="auto"/>
              <w:jc w:val="both"/>
              <w:rPr>
                <w:szCs w:val="28"/>
              </w:rPr>
            </w:pPr>
            <w:r w:rsidRPr="008432A1">
              <w:rPr>
                <w:szCs w:val="28"/>
              </w:rPr>
              <w:t>заведующий сектором</w:t>
            </w:r>
            <w:r w:rsidRPr="008432A1">
              <w:rPr>
                <w:szCs w:val="28"/>
                <w:lang w:eastAsia="en-US"/>
              </w:rPr>
              <w:t xml:space="preserve"> </w:t>
            </w:r>
            <w:r w:rsidRPr="008432A1">
              <w:rPr>
                <w:szCs w:val="28"/>
              </w:rPr>
              <w:t>по управлению проектной деятельностью</w:t>
            </w:r>
            <w:r w:rsidRPr="008432A1">
              <w:rPr>
                <w:szCs w:val="28"/>
                <w:lang w:eastAsia="en-US"/>
              </w:rPr>
              <w:t xml:space="preserve"> Департамента экономики города Ростова-на-Дону </w:t>
            </w:r>
          </w:p>
        </w:tc>
      </w:tr>
      <w:tr w:rsidR="006E2765" w:rsidRPr="00BC46B0" w:rsidTr="00973129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E2765" w:rsidRPr="00200D5D" w:rsidRDefault="006E2765" w:rsidP="00973129">
            <w:pPr>
              <w:rPr>
                <w:szCs w:val="28"/>
              </w:rPr>
            </w:pPr>
          </w:p>
        </w:tc>
        <w:tc>
          <w:tcPr>
            <w:tcW w:w="283" w:type="dxa"/>
          </w:tcPr>
          <w:p w:rsidR="006E2765" w:rsidRPr="00BC46B0" w:rsidRDefault="006E2765" w:rsidP="00973129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663" w:type="dxa"/>
          </w:tcPr>
          <w:p w:rsidR="006E2765" w:rsidRPr="00200D5D" w:rsidRDefault="006E2765" w:rsidP="00973129">
            <w:pPr>
              <w:jc w:val="both"/>
              <w:rPr>
                <w:szCs w:val="28"/>
              </w:rPr>
            </w:pPr>
          </w:p>
        </w:tc>
      </w:tr>
      <w:tr w:rsidR="006E2765" w:rsidRPr="00BC46B0" w:rsidTr="00973129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E2765" w:rsidRPr="00416DFF" w:rsidRDefault="006E2765" w:rsidP="00973129">
            <w:pPr>
              <w:rPr>
                <w:szCs w:val="28"/>
              </w:rPr>
            </w:pPr>
            <w:r w:rsidRPr="00416DFF">
              <w:rPr>
                <w:szCs w:val="28"/>
              </w:rPr>
              <w:t>Комарова Рената Федоровна</w:t>
            </w:r>
          </w:p>
        </w:tc>
        <w:tc>
          <w:tcPr>
            <w:tcW w:w="283" w:type="dxa"/>
          </w:tcPr>
          <w:p w:rsidR="006E2765" w:rsidRPr="00416DFF" w:rsidRDefault="006E2765" w:rsidP="00973129">
            <w:pPr>
              <w:ind w:left="-108" w:right="-36"/>
              <w:jc w:val="center"/>
              <w:rPr>
                <w:szCs w:val="28"/>
              </w:rPr>
            </w:pPr>
            <w:r w:rsidRPr="00416DFF">
              <w:rPr>
                <w:szCs w:val="28"/>
              </w:rPr>
              <w:t>–</w:t>
            </w:r>
          </w:p>
        </w:tc>
        <w:tc>
          <w:tcPr>
            <w:tcW w:w="6663" w:type="dxa"/>
          </w:tcPr>
          <w:p w:rsidR="006E2765" w:rsidRPr="00416DFF" w:rsidRDefault="006E2765" w:rsidP="009731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</w:t>
            </w:r>
            <w:r w:rsidRPr="00416DFF">
              <w:rPr>
                <w:szCs w:val="28"/>
              </w:rPr>
              <w:t>лавный специалист (юрисконсульт)</w:t>
            </w:r>
            <w:r>
              <w:rPr>
                <w:szCs w:val="28"/>
              </w:rPr>
              <w:t xml:space="preserve"> Департамента экономики города Ростова-на-Дону</w:t>
            </w:r>
          </w:p>
        </w:tc>
      </w:tr>
      <w:tr w:rsidR="006E2765" w:rsidRPr="00BC46B0" w:rsidTr="00973129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E2765" w:rsidRPr="00200D5D" w:rsidRDefault="006E2765" w:rsidP="00973129">
            <w:pPr>
              <w:rPr>
                <w:szCs w:val="28"/>
              </w:rPr>
            </w:pPr>
          </w:p>
        </w:tc>
        <w:tc>
          <w:tcPr>
            <w:tcW w:w="283" w:type="dxa"/>
          </w:tcPr>
          <w:p w:rsidR="006E2765" w:rsidRPr="00BC46B0" w:rsidRDefault="006E2765" w:rsidP="00973129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6663" w:type="dxa"/>
          </w:tcPr>
          <w:p w:rsidR="006E2765" w:rsidRPr="00200D5D" w:rsidRDefault="006E2765" w:rsidP="00973129">
            <w:pPr>
              <w:jc w:val="both"/>
              <w:rPr>
                <w:szCs w:val="28"/>
              </w:rPr>
            </w:pPr>
          </w:p>
        </w:tc>
      </w:tr>
      <w:tr w:rsidR="006E2765" w:rsidRPr="00BC46B0" w:rsidTr="00973129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6E2765" w:rsidRPr="001751E9" w:rsidRDefault="006E2765" w:rsidP="00973129">
            <w:pPr>
              <w:rPr>
                <w:szCs w:val="28"/>
              </w:rPr>
            </w:pPr>
            <w:r w:rsidRPr="0023300F">
              <w:rPr>
                <w:szCs w:val="28"/>
              </w:rPr>
              <w:t>Болявина Марина Сергеевна</w:t>
            </w:r>
          </w:p>
        </w:tc>
        <w:tc>
          <w:tcPr>
            <w:tcW w:w="283" w:type="dxa"/>
          </w:tcPr>
          <w:p w:rsidR="006E2765" w:rsidRPr="00416DFF" w:rsidRDefault="006E2765" w:rsidP="00973129">
            <w:pPr>
              <w:spacing w:line="256" w:lineRule="auto"/>
              <w:ind w:left="-108" w:right="-36"/>
              <w:jc w:val="center"/>
              <w:rPr>
                <w:szCs w:val="28"/>
                <w:lang w:eastAsia="en-US"/>
              </w:rPr>
            </w:pPr>
            <w:r w:rsidRPr="00416DFF">
              <w:rPr>
                <w:szCs w:val="28"/>
                <w:lang w:eastAsia="en-US"/>
              </w:rPr>
              <w:t>–</w:t>
            </w:r>
          </w:p>
        </w:tc>
        <w:tc>
          <w:tcPr>
            <w:tcW w:w="6663" w:type="dxa"/>
          </w:tcPr>
          <w:p w:rsidR="006E2765" w:rsidRPr="00416DFF" w:rsidRDefault="006E2765" w:rsidP="00973129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 w:rsidRPr="0023300F">
              <w:rPr>
                <w:szCs w:val="28"/>
              </w:rPr>
              <w:t xml:space="preserve">начальник отдела налогового планирования </w:t>
            </w:r>
            <w:r>
              <w:rPr>
                <w:szCs w:val="28"/>
              </w:rPr>
              <w:br/>
            </w:r>
            <w:r w:rsidRPr="0023300F">
              <w:rPr>
                <w:szCs w:val="28"/>
              </w:rPr>
              <w:t>и трудовых отношений</w:t>
            </w:r>
            <w:r w:rsidRPr="00200D5D">
              <w:rPr>
                <w:szCs w:val="28"/>
              </w:rPr>
              <w:t xml:space="preserve"> Департамента экономики города Ростова-на-Дону</w:t>
            </w:r>
            <w:r w:rsidRPr="00416DFF">
              <w:rPr>
                <w:szCs w:val="28"/>
                <w:lang w:eastAsia="en-US"/>
              </w:rPr>
              <w:t xml:space="preserve"> (с правом совещательного голоса)</w:t>
            </w:r>
          </w:p>
        </w:tc>
      </w:tr>
    </w:tbl>
    <w:p w:rsidR="00461BD9" w:rsidRDefault="00461BD9">
      <w:bookmarkStart w:id="0" w:name="_GoBack"/>
      <w:bookmarkEnd w:id="0"/>
    </w:p>
    <w:sectPr w:rsidR="00461BD9" w:rsidSect="006B5F7B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BA"/>
    <w:rsid w:val="0003429A"/>
    <w:rsid w:val="000C1D47"/>
    <w:rsid w:val="001E1CCD"/>
    <w:rsid w:val="00200D5D"/>
    <w:rsid w:val="00416DFF"/>
    <w:rsid w:val="00436731"/>
    <w:rsid w:val="00461BD9"/>
    <w:rsid w:val="00557143"/>
    <w:rsid w:val="006168D1"/>
    <w:rsid w:val="00675E1D"/>
    <w:rsid w:val="006B5F7B"/>
    <w:rsid w:val="006E2765"/>
    <w:rsid w:val="007D1EBA"/>
    <w:rsid w:val="008B2EFE"/>
    <w:rsid w:val="00A50EA1"/>
    <w:rsid w:val="00A67566"/>
    <w:rsid w:val="00B84AF9"/>
    <w:rsid w:val="00BC46B0"/>
    <w:rsid w:val="00D03D2C"/>
    <w:rsid w:val="00D319A8"/>
    <w:rsid w:val="00E419E4"/>
    <w:rsid w:val="00EE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1B4974-4D23-43DC-8ECD-EFCDD224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EB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6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46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Нина Валерьяновна</dc:creator>
  <cp:keywords/>
  <dc:description/>
  <cp:lastModifiedBy>Никифорова Нина Валерьяновна</cp:lastModifiedBy>
  <cp:revision>4</cp:revision>
  <cp:lastPrinted>2023-09-29T08:19:00Z</cp:lastPrinted>
  <dcterms:created xsi:type="dcterms:W3CDTF">2024-08-07T08:00:00Z</dcterms:created>
  <dcterms:modified xsi:type="dcterms:W3CDTF">2025-10-02T11:58:00Z</dcterms:modified>
</cp:coreProperties>
</file>